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DF4798">
        <w:rPr>
          <w:rFonts w:ascii="Tahoma" w:hAnsi="Tahoma" w:cs="Tahoma"/>
          <w:sz w:val="20"/>
        </w:rPr>
        <w:t xml:space="preserve">3 </w:t>
      </w:r>
      <w:bookmarkStart w:id="1" w:name="_GoBack"/>
      <w:bookmarkEnd w:id="1"/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2"/>
        <w:gridCol w:w="6804"/>
        <w:gridCol w:w="1843"/>
        <w:gridCol w:w="2126"/>
        <w:gridCol w:w="2694"/>
      </w:tblGrid>
      <w:tr w:rsidR="005E330C" w:rsidRPr="000833D0" w:rsidTr="005E330C">
        <w:trPr>
          <w:trHeight w:val="1128"/>
        </w:trPr>
        <w:tc>
          <w:tcPr>
            <w:tcW w:w="562" w:type="dxa"/>
            <w:vAlign w:val="center"/>
          </w:tcPr>
          <w:p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:rsidTr="00960B70">
        <w:trPr>
          <w:trHeight w:val="2536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</w:t>
            </w:r>
            <w:r w:rsidR="00B84501">
              <w:rPr>
                <w:rFonts w:ascii="Tahoma" w:hAnsi="Tahoma" w:cs="Tahoma"/>
                <w:sz w:val="20"/>
              </w:rPr>
              <w:t>było czyste pomieszczenie*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P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3) Przedmiot </w:t>
            </w:r>
            <w:r w:rsidR="00B84501">
              <w:rPr>
                <w:rFonts w:ascii="Tahoma" w:hAnsi="Tahoma" w:cs="Tahoma"/>
                <w:sz w:val="20"/>
              </w:rPr>
              <w:t xml:space="preserve">dostawy </w:t>
            </w:r>
            <w:r>
              <w:rPr>
                <w:rFonts w:ascii="Tahoma" w:hAnsi="Tahoma" w:cs="Tahoma"/>
                <w:sz w:val="20"/>
              </w:rPr>
              <w:t xml:space="preserve">obejmował </w:t>
            </w:r>
            <w:r w:rsidR="00B84501">
              <w:rPr>
                <w:rFonts w:ascii="Tahoma" w:hAnsi="Tahoma" w:cs="Tahoma"/>
                <w:sz w:val="20"/>
              </w:rPr>
              <w:t>wykonanie projektu*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B84501" w:rsidRPr="00B84501" w:rsidRDefault="00B84501" w:rsidP="00B8450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obejmował dostosowanie do istniejących pomieszczeń*:</w:t>
            </w:r>
          </w:p>
          <w:p w:rsidR="00B84501" w:rsidRDefault="00B84501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B84501" w:rsidRDefault="00B84501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B84501" w:rsidRPr="00B84501" w:rsidRDefault="00B84501" w:rsidP="00B8450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Przedmiot dostawy obejmował instalację*:</w:t>
            </w:r>
          </w:p>
          <w:p w:rsidR="00B84501" w:rsidRDefault="00B84501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B84501" w:rsidRDefault="00B84501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B84501" w:rsidRPr="00B84501" w:rsidRDefault="00B84501" w:rsidP="00B8450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Przedmiot dostawy obejmował szkolenie*:</w:t>
            </w:r>
          </w:p>
          <w:p w:rsidR="00B84501" w:rsidRDefault="00B84501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B84501" w:rsidRDefault="00B84501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B84501" w:rsidRPr="005E330C" w:rsidRDefault="00B84501" w:rsidP="00B845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:rsidTr="00960B70">
        <w:trPr>
          <w:trHeight w:val="2514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6804" w:type="dxa"/>
          </w:tcPr>
          <w:p w:rsidR="009F3E96" w:rsidRDefault="009F3E96" w:rsidP="009F3E9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9F3E96" w:rsidRDefault="009F3E96" w:rsidP="009F3E9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było czyste pomieszczenie*: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9F3E96" w:rsidRPr="005E330C" w:rsidRDefault="009F3E96" w:rsidP="009F3E9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9F3E96" w:rsidRDefault="009F3E96" w:rsidP="009F3E9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obejmował wykonanie projektu*: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9F3E96" w:rsidRPr="00B84501" w:rsidRDefault="009F3E96" w:rsidP="009F3E9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obejmował dostosowanie do istniejących pomieszczeń*: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9F3E96" w:rsidRPr="00B84501" w:rsidRDefault="009F3E96" w:rsidP="009F3E9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Przedmiot dostawy obejmował instalację*: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9F3E96" w:rsidRPr="00B84501" w:rsidRDefault="009F3E96" w:rsidP="009F3E9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Przedmiot dostawy obejmował szkolenie*: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9F3E96" w:rsidRDefault="009F3E96" w:rsidP="009F3E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Pr="005E330C" w:rsidRDefault="005E330C" w:rsidP="009F3E9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20D45" w:rsidRDefault="00D20D45" w:rsidP="005E330C">
      <w:pPr>
        <w:ind w:right="283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2"/>
        <w:gridCol w:w="6804"/>
        <w:gridCol w:w="1843"/>
        <w:gridCol w:w="2126"/>
        <w:gridCol w:w="2694"/>
      </w:tblGrid>
      <w:tr w:rsidR="00A6576F" w:rsidRPr="000833D0" w:rsidTr="0052232A">
        <w:trPr>
          <w:trHeight w:val="2514"/>
        </w:trPr>
        <w:tc>
          <w:tcPr>
            <w:tcW w:w="562" w:type="dxa"/>
          </w:tcPr>
          <w:p w:rsidR="00A6576F" w:rsidRPr="000833D0" w:rsidRDefault="00A6576F" w:rsidP="005223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6804" w:type="dxa"/>
          </w:tcPr>
          <w:p w:rsidR="00A6576F" w:rsidRDefault="00A6576F" w:rsidP="0052232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A6576F" w:rsidRDefault="00A6576F" w:rsidP="0052232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było czyste pomieszczenie*: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A6576F" w:rsidRPr="005E330C" w:rsidRDefault="00A6576F" w:rsidP="0052232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6576F" w:rsidRDefault="00A6576F" w:rsidP="0052232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obejmował wykonanie projektu*: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6576F" w:rsidRPr="00B84501" w:rsidRDefault="00A6576F" w:rsidP="0052232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obejmował dostosowanie do istniejących pomieszczeń*: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6576F" w:rsidRPr="00B84501" w:rsidRDefault="00A6576F" w:rsidP="0052232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Przedmiot dostawy obejmował instalację*: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6576F" w:rsidRPr="00B84501" w:rsidRDefault="00A6576F" w:rsidP="0052232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6) Przedmiot dostawy obejmował szkolenie*: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A6576F" w:rsidRDefault="00A6576F" w:rsidP="0052232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6576F" w:rsidRPr="005E330C" w:rsidRDefault="00A6576F" w:rsidP="005223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A6576F" w:rsidRPr="000833D0" w:rsidRDefault="00A6576F" w:rsidP="0052232A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A6576F" w:rsidRPr="000833D0" w:rsidRDefault="00A6576F" w:rsidP="0052232A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A6576F" w:rsidRPr="000833D0" w:rsidRDefault="00A6576F" w:rsidP="0052232A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A6576F" w:rsidRDefault="00A6576F" w:rsidP="00A6576F">
      <w:pPr>
        <w:ind w:right="283"/>
        <w:rPr>
          <w:rFonts w:ascii="Tahoma" w:hAnsi="Tahoma" w:cs="Tahoma"/>
          <w:sz w:val="20"/>
        </w:rPr>
      </w:pPr>
    </w:p>
    <w:p w:rsidR="005E330C" w:rsidRDefault="005E330C" w:rsidP="005E330C">
      <w:pPr>
        <w:ind w:right="283"/>
        <w:rPr>
          <w:rFonts w:ascii="Tahoma" w:hAnsi="Tahoma" w:cs="Tahoma"/>
          <w:sz w:val="20"/>
        </w:rPr>
      </w:pPr>
    </w:p>
    <w:p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:rsidR="00D20D45" w:rsidRPr="000833D0" w:rsidRDefault="00D20D45" w:rsidP="00A6576F">
      <w:pPr>
        <w:ind w:left="9912" w:right="283" w:firstLine="708"/>
        <w:jc w:val="center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5E330C">
      <w:headerReference w:type="default" r:id="rId7"/>
      <w:pgSz w:w="16838" w:h="11906" w:orient="landscape"/>
      <w:pgMar w:top="993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28" w:rsidRDefault="00302B28">
      <w:r>
        <w:separator/>
      </w:r>
    </w:p>
  </w:endnote>
  <w:endnote w:type="continuationSeparator" w:id="0">
    <w:p w:rsidR="00302B28" w:rsidRDefault="0030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28" w:rsidRDefault="00302B28">
      <w:r>
        <w:separator/>
      </w:r>
    </w:p>
  </w:footnote>
  <w:footnote w:type="continuationSeparator" w:id="0">
    <w:p w:rsidR="00302B28" w:rsidRDefault="0030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9" w:rsidRDefault="00C97A8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5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A6576F">
      <w:tab/>
    </w:r>
    <w:r w:rsidR="00A6576F">
      <w:tab/>
    </w:r>
    <w:r w:rsidR="00A53C3B">
      <w:rPr>
        <w:noProof/>
      </w:rPr>
      <w:drawing>
        <wp:inline distT="0" distB="0" distL="0" distR="0">
          <wp:extent cx="1885950" cy="357338"/>
          <wp:effectExtent l="0" t="0" r="0" b="508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84206"/>
    <w:rsid w:val="0039668E"/>
    <w:rsid w:val="003A3513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45A3A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9F3E96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6576F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4501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97A8C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DF4798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14</cp:revision>
  <cp:lastPrinted>2015-01-22T12:05:00Z</cp:lastPrinted>
  <dcterms:created xsi:type="dcterms:W3CDTF">2015-06-15T09:02:00Z</dcterms:created>
  <dcterms:modified xsi:type="dcterms:W3CDTF">2015-07-09T08:13:00Z</dcterms:modified>
</cp:coreProperties>
</file>