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65086B">
        <w:rPr>
          <w:rFonts w:ascii="Tahoma" w:hAnsi="Tahoma" w:cs="Tahoma"/>
          <w:sz w:val="20"/>
        </w:rPr>
        <w:t xml:space="preserve"> </w:t>
      </w:r>
      <w:bookmarkStart w:id="0" w:name="_GoBack"/>
      <w:bookmarkEnd w:id="0"/>
      <w:r w:rsidR="00DD25FD">
        <w:rPr>
          <w:rFonts w:ascii="Tahoma" w:hAnsi="Tahoma" w:cs="Tahoma"/>
          <w:sz w:val="20"/>
        </w:rPr>
        <w:t>1</w:t>
      </w:r>
      <w:r w:rsidR="0065086B">
        <w:rPr>
          <w:rFonts w:ascii="Tahoma" w:hAnsi="Tahoma" w:cs="Tahoma"/>
          <w:sz w:val="20"/>
        </w:rPr>
        <w:t>5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65086B">
        <w:rPr>
          <w:rFonts w:ascii="Tahoma" w:hAnsi="Tahoma" w:cs="Tahoma"/>
          <w:sz w:val="20"/>
        </w:rPr>
        <w:t>19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8B4097">
        <w:rPr>
          <w:rFonts w:ascii="Tahoma" w:hAnsi="Tahoma" w:cs="Tahoma"/>
          <w:sz w:val="20"/>
        </w:rPr>
        <w:t>3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DD25FD" w:rsidRPr="007A27AB" w:rsidRDefault="004B40D6" w:rsidP="00B47DB7">
      <w:pPr>
        <w:spacing w:line="276" w:lineRule="auto"/>
        <w:jc w:val="both"/>
        <w:rPr>
          <w:rFonts w:ascii="Tahoma" w:hAnsi="Tahoma" w:cs="Tahoma"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65086B">
        <w:rPr>
          <w:rFonts w:ascii="Tahoma" w:hAnsi="Tahoma" w:cs="Tahoma"/>
          <w:sz w:val="20"/>
        </w:rPr>
        <w:t>14.</w:t>
      </w:r>
      <w:r w:rsidR="008667C0">
        <w:rPr>
          <w:rFonts w:ascii="Tahoma" w:hAnsi="Tahoma" w:cs="Tahoma"/>
          <w:sz w:val="20"/>
        </w:rPr>
        <w:t>0</w:t>
      </w:r>
      <w:r w:rsidR="008B4097">
        <w:rPr>
          <w:rFonts w:ascii="Tahoma" w:hAnsi="Tahoma" w:cs="Tahoma"/>
          <w:sz w:val="20"/>
        </w:rPr>
        <w:t>3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937E5B">
        <w:rPr>
          <w:rFonts w:ascii="Tahoma" w:hAnsi="Tahoma" w:cs="Tahoma"/>
          <w:sz w:val="20"/>
        </w:rPr>
        <w:t xml:space="preserve"> </w:t>
      </w:r>
      <w:r w:rsidR="0065086B">
        <w:rPr>
          <w:rFonts w:ascii="Tahoma" w:hAnsi="Tahoma" w:cs="Tahoma"/>
          <w:b/>
          <w:sz w:val="20"/>
        </w:rPr>
        <w:t xml:space="preserve">dostawa pompy </w:t>
      </w:r>
      <w:r w:rsidR="0065086B">
        <w:rPr>
          <w:rFonts w:ascii="Tahoma" w:hAnsi="Tahoma" w:cs="Tahoma"/>
          <w:b/>
          <w:sz w:val="20"/>
        </w:rPr>
        <w:t xml:space="preserve"> próżniow</w:t>
      </w:r>
      <w:r w:rsidR="0065086B">
        <w:rPr>
          <w:rFonts w:ascii="Tahoma" w:hAnsi="Tahoma" w:cs="Tahoma"/>
          <w:b/>
          <w:sz w:val="20"/>
        </w:rPr>
        <w:t>ej.</w:t>
      </w:r>
    </w:p>
    <w:p w:rsidR="00952105" w:rsidRPr="007A27AB" w:rsidRDefault="00952105" w:rsidP="00BC1975">
      <w:pPr>
        <w:spacing w:line="276" w:lineRule="auto"/>
        <w:jc w:val="both"/>
        <w:rPr>
          <w:rFonts w:ascii="Tahoma" w:hAnsi="Tahoma" w:cs="Tahoma"/>
          <w:sz w:val="20"/>
        </w:rPr>
      </w:pPr>
    </w:p>
    <w:p w:rsidR="000B71F3" w:rsidRDefault="000B71F3" w:rsidP="00952105">
      <w:pPr>
        <w:pStyle w:val="NormalnyWeb"/>
        <w:spacing w:line="276" w:lineRule="auto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65086B" w:rsidRPr="003D6141" w:rsidRDefault="0065086B" w:rsidP="0065086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DONSERV</w:t>
      </w:r>
    </w:p>
    <w:p w:rsidR="0065086B" w:rsidRDefault="0065086B" w:rsidP="0065086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D6141">
        <w:rPr>
          <w:rFonts w:ascii="Tahoma" w:hAnsi="Tahoma" w:cs="Tahoma"/>
          <w:sz w:val="20"/>
          <w:szCs w:val="20"/>
        </w:rPr>
        <w:t>Ul.</w:t>
      </w:r>
      <w:r>
        <w:rPr>
          <w:rFonts w:ascii="Tahoma" w:hAnsi="Tahoma" w:cs="Tahoma"/>
          <w:sz w:val="20"/>
          <w:szCs w:val="20"/>
        </w:rPr>
        <w:t xml:space="preserve"> M.</w:t>
      </w:r>
      <w:r w:rsidRPr="003D61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Spisaka 31</w:t>
      </w:r>
    </w:p>
    <w:p w:rsidR="0065086B" w:rsidRPr="003D6141" w:rsidRDefault="0065086B" w:rsidP="0065086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 – 495 Warszawa</w:t>
      </w:r>
    </w:p>
    <w:p w:rsidR="001E34C4" w:rsidRPr="00DD25FD" w:rsidRDefault="001E34C4" w:rsidP="001E34C4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DC477B" w:rsidRDefault="00DC477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65086B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17 850,00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65086B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28BC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3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086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426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0FC57-54DC-449B-8B32-22BCDC5F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3</cp:revision>
  <cp:lastPrinted>2018-01-22T09:30:00Z</cp:lastPrinted>
  <dcterms:created xsi:type="dcterms:W3CDTF">2018-03-16T09:32:00Z</dcterms:created>
  <dcterms:modified xsi:type="dcterms:W3CDTF">2018-03-16T12:19:00Z</dcterms:modified>
</cp:coreProperties>
</file>